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6858DD35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68658E">
        <w:rPr>
          <w:rFonts w:ascii="Times New Roman" w:hAnsi="Times New Roman" w:cs="Times New Roman"/>
          <w:sz w:val="28"/>
          <w:szCs w:val="28"/>
        </w:rPr>
        <w:t>9</w:t>
      </w:r>
    </w:p>
    <w:p w14:paraId="0EF815A9" w14:textId="7AA6E99E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165168">
        <w:rPr>
          <w:rFonts w:ascii="Times New Roman" w:hAnsi="Times New Roman" w:cs="Times New Roman"/>
          <w:sz w:val="28"/>
          <w:szCs w:val="28"/>
        </w:rPr>
        <w:t>191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D37D87">
        <w:rPr>
          <w:rFonts w:ascii="Times New Roman" w:hAnsi="Times New Roman" w:cs="Times New Roman"/>
          <w:sz w:val="28"/>
          <w:szCs w:val="28"/>
        </w:rPr>
        <w:t>1</w:t>
      </w:r>
      <w:r w:rsidR="00165168">
        <w:rPr>
          <w:rFonts w:ascii="Times New Roman" w:hAnsi="Times New Roman" w:cs="Times New Roman"/>
          <w:sz w:val="28"/>
          <w:szCs w:val="28"/>
        </w:rPr>
        <w:t>6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165168">
        <w:rPr>
          <w:rFonts w:ascii="Times New Roman" w:hAnsi="Times New Roman" w:cs="Times New Roman"/>
          <w:sz w:val="28"/>
          <w:szCs w:val="28"/>
        </w:rPr>
        <w:t>16.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4968FE79" w:rsidR="009B4F1D" w:rsidRDefault="0068658E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20A5380F" w14:textId="77777777" w:rsidR="00AE23BB" w:rsidRDefault="00AE23BB" w:rsidP="00B00E46">
      <w:pPr>
        <w:rPr>
          <w:rFonts w:ascii="Times New Roman" w:hAnsi="Times New Roman" w:cs="Times New Roman"/>
          <w:sz w:val="28"/>
          <w:szCs w:val="28"/>
        </w:rPr>
      </w:pPr>
    </w:p>
    <w:p w14:paraId="0E44791F" w14:textId="77777777" w:rsidR="00AE23BB" w:rsidRPr="00CC448C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CC448C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</w:t>
            </w:r>
            <w:r w:rsidR="0039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-Financování</w:t>
            </w:r>
          </w:p>
        </w:tc>
      </w:tr>
      <w:tr w:rsidR="001F5FD1" w:rsidRPr="00CC448C" w14:paraId="3DC1F9F0" w14:textId="77777777" w:rsidTr="00C4525B">
        <w:trPr>
          <w:trHeight w:val="526"/>
        </w:trPr>
        <w:tc>
          <w:tcPr>
            <w:tcW w:w="1461" w:type="dxa"/>
          </w:tcPr>
          <w:p w14:paraId="0169352F" w14:textId="7CC93181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Pol. 41</w:t>
            </w:r>
            <w:r w:rsidR="0068658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40" w:type="dxa"/>
          </w:tcPr>
          <w:p w14:paraId="3C29FF40" w14:textId="77777777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3232166A" w14:textId="2C23B5FA" w:rsidR="001F5FD1" w:rsidRPr="00CC448C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Ostatní neinvestiční transfery přijaté ze státního rozpočtu</w:t>
            </w:r>
          </w:p>
        </w:tc>
        <w:tc>
          <w:tcPr>
            <w:tcW w:w="1516" w:type="dxa"/>
          </w:tcPr>
          <w:p w14:paraId="4692AF7B" w14:textId="52A9F803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65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65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  <w:tc>
          <w:tcPr>
            <w:tcW w:w="1597" w:type="dxa"/>
          </w:tcPr>
          <w:p w14:paraId="0462ECC3" w14:textId="77777777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6221979B" w14:textId="511CC844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6865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65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1F5FD1" w:rsidRPr="00CC448C" w14:paraId="035243FA" w14:textId="77777777" w:rsidTr="00C4525B">
        <w:trPr>
          <w:trHeight w:val="526"/>
        </w:trPr>
        <w:tc>
          <w:tcPr>
            <w:tcW w:w="1461" w:type="dxa"/>
          </w:tcPr>
          <w:p w14:paraId="127E3EDC" w14:textId="7A934281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Pol. 4</w:t>
            </w:r>
            <w:r w:rsidR="0068658E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240" w:type="dxa"/>
          </w:tcPr>
          <w:p w14:paraId="103E342C" w14:textId="77777777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3D6442F1" w14:textId="261CE4A7" w:rsidR="001F5FD1" w:rsidRPr="00CC448C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Neinvestiční přijaté transfery ze státních fondů</w:t>
            </w:r>
          </w:p>
        </w:tc>
        <w:tc>
          <w:tcPr>
            <w:tcW w:w="1516" w:type="dxa"/>
          </w:tcPr>
          <w:p w14:paraId="4A68F1EA" w14:textId="4DA92186" w:rsidR="001F5FD1" w:rsidRPr="00CC448C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118 483</w:t>
            </w:r>
            <w:r w:rsidR="001F5FD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597" w:type="dxa"/>
          </w:tcPr>
          <w:p w14:paraId="37157A18" w14:textId="77777777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4DF9CDA0" w14:textId="4F675CC6" w:rsidR="001F5FD1" w:rsidRPr="00CC448C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8658E">
              <w:rPr>
                <w:rFonts w:ascii="Times New Roman" w:hAnsi="Times New Roman" w:cs="Times New Roman"/>
                <w:sz w:val="28"/>
                <w:szCs w:val="28"/>
              </w:rPr>
              <w:t>118 483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94F07" w:rsidRPr="00CC448C" w14:paraId="1BEC7F8B" w14:textId="77777777" w:rsidTr="00C4525B">
        <w:trPr>
          <w:trHeight w:val="526"/>
        </w:trPr>
        <w:tc>
          <w:tcPr>
            <w:tcW w:w="1461" w:type="dxa"/>
          </w:tcPr>
          <w:p w14:paraId="699FC384" w14:textId="1516F0C7" w:rsidR="00C94F07" w:rsidRPr="00CC448C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68658E">
              <w:rPr>
                <w:rFonts w:ascii="Times New Roman" w:hAnsi="Times New Roman" w:cs="Times New Roman"/>
                <w:sz w:val="28"/>
                <w:szCs w:val="28"/>
              </w:rPr>
              <w:t>3749</w:t>
            </w:r>
          </w:p>
        </w:tc>
        <w:tc>
          <w:tcPr>
            <w:tcW w:w="1240" w:type="dxa"/>
          </w:tcPr>
          <w:p w14:paraId="311C8395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2DF0C2CC" w14:textId="0030B518" w:rsidR="00BB77AD" w:rsidRPr="00CC448C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Ostatní činnosti k ochraně přírody a krajiny</w:t>
            </w:r>
          </w:p>
        </w:tc>
        <w:tc>
          <w:tcPr>
            <w:tcW w:w="1516" w:type="dxa"/>
          </w:tcPr>
          <w:p w14:paraId="086DD385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78584CC3" w14:textId="1F8ECC45" w:rsidR="00C94F07" w:rsidRPr="00CC448C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1F5FD1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  <w:tc>
          <w:tcPr>
            <w:tcW w:w="1601" w:type="dxa"/>
          </w:tcPr>
          <w:p w14:paraId="6E85BE90" w14:textId="28F039A0" w:rsidR="00C94F07" w:rsidRPr="00CC448C" w:rsidRDefault="0068658E" w:rsidP="00B00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1F5FD1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B00E46" w:rsidRPr="00CC448C" w14:paraId="44F8C772" w14:textId="77777777" w:rsidTr="00C94F07">
        <w:trPr>
          <w:trHeight w:val="647"/>
        </w:trPr>
        <w:tc>
          <w:tcPr>
            <w:tcW w:w="1461" w:type="dxa"/>
          </w:tcPr>
          <w:p w14:paraId="33E5E7CF" w14:textId="60625483" w:rsidR="00B00E46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68658E">
              <w:rPr>
                <w:rFonts w:ascii="Times New Roman" w:hAnsi="Times New Roman" w:cs="Times New Roman"/>
                <w:sz w:val="28"/>
                <w:szCs w:val="28"/>
              </w:rPr>
              <w:t>3745</w:t>
            </w:r>
          </w:p>
          <w:p w14:paraId="642A35F1" w14:textId="77777777" w:rsidR="00B00E46" w:rsidRP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426458C3" w14:textId="3057C526" w:rsidR="00B00E46" w:rsidRDefault="00D37D8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1EAE0523" w14:textId="6D5E5F54" w:rsidR="00BB77AD" w:rsidRPr="00B00E46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Péče o vzhled obcí a veřejnou zeleň</w:t>
            </w:r>
          </w:p>
        </w:tc>
        <w:tc>
          <w:tcPr>
            <w:tcW w:w="1516" w:type="dxa"/>
          </w:tcPr>
          <w:p w14:paraId="1507D075" w14:textId="77777777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67D4C994" w14:textId="4C5F546F" w:rsidR="00B00E46" w:rsidRPr="00CC448C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 w:rsidR="001F5FD1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  <w:tc>
          <w:tcPr>
            <w:tcW w:w="1601" w:type="dxa"/>
          </w:tcPr>
          <w:p w14:paraId="694631FE" w14:textId="1A375E09" w:rsidR="00B00E46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 w:rsidR="001F5FD1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  <w:r w:rsidR="00D37D8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00E46" w:rsidRPr="00CC448C" w14:paraId="128BDE01" w14:textId="77777777" w:rsidTr="00C94F07">
        <w:trPr>
          <w:trHeight w:val="647"/>
        </w:trPr>
        <w:tc>
          <w:tcPr>
            <w:tcW w:w="1461" w:type="dxa"/>
          </w:tcPr>
          <w:p w14:paraId="5C061DC0" w14:textId="26461F8B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1F5F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658E">
              <w:rPr>
                <w:rFonts w:ascii="Times New Roman" w:hAnsi="Times New Roman" w:cs="Times New Roman"/>
                <w:sz w:val="28"/>
                <w:szCs w:val="28"/>
              </w:rPr>
              <w:t>419</w:t>
            </w:r>
          </w:p>
        </w:tc>
        <w:tc>
          <w:tcPr>
            <w:tcW w:w="1240" w:type="dxa"/>
          </w:tcPr>
          <w:p w14:paraId="71B03B2B" w14:textId="7BD90688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10DADA75" w14:textId="095455F9" w:rsidR="00BB77AD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Ostatní záležitosti spojů</w:t>
            </w:r>
          </w:p>
        </w:tc>
        <w:tc>
          <w:tcPr>
            <w:tcW w:w="1516" w:type="dxa"/>
          </w:tcPr>
          <w:p w14:paraId="36FB7B78" w14:textId="77777777" w:rsidR="00B00E46" w:rsidRDefault="00B00E46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68BC7093" w14:textId="7731AD63" w:rsidR="00B00E46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  <w:r w:rsidR="00D37D87"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</w:p>
        </w:tc>
        <w:tc>
          <w:tcPr>
            <w:tcW w:w="1601" w:type="dxa"/>
          </w:tcPr>
          <w:p w14:paraId="2037AA45" w14:textId="6B6F5615" w:rsidR="00B00E46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  <w:r w:rsidR="00D37D87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  <w:r w:rsidR="00B00E4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1F5FD1" w:rsidRPr="00CC448C" w14:paraId="3C534CD3" w14:textId="77777777" w:rsidTr="00C94F07">
        <w:trPr>
          <w:trHeight w:val="647"/>
        </w:trPr>
        <w:tc>
          <w:tcPr>
            <w:tcW w:w="1461" w:type="dxa"/>
          </w:tcPr>
          <w:p w14:paraId="262D7056" w14:textId="664EA1F0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 w:rsidR="0068658E">
              <w:rPr>
                <w:rFonts w:ascii="Times New Roman" w:hAnsi="Times New Roman" w:cs="Times New Roman"/>
                <w:sz w:val="28"/>
                <w:szCs w:val="28"/>
              </w:rPr>
              <w:t>3725</w:t>
            </w:r>
          </w:p>
        </w:tc>
        <w:tc>
          <w:tcPr>
            <w:tcW w:w="1240" w:type="dxa"/>
          </w:tcPr>
          <w:p w14:paraId="383B558E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574DF8E8" w14:textId="641AB147" w:rsidR="00BB77AD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Využívání a zneškodňování komunálních odpadů</w:t>
            </w:r>
          </w:p>
        </w:tc>
        <w:tc>
          <w:tcPr>
            <w:tcW w:w="1516" w:type="dxa"/>
          </w:tcPr>
          <w:p w14:paraId="6552D1B1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35436558" w14:textId="7743089D" w:rsidR="001F5FD1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  <w:r w:rsidR="001F5FD1"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</w:p>
        </w:tc>
        <w:tc>
          <w:tcPr>
            <w:tcW w:w="1601" w:type="dxa"/>
          </w:tcPr>
          <w:p w14:paraId="7593A5FA" w14:textId="5249BF52" w:rsidR="001F5FD1" w:rsidRDefault="0068658E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  <w:r w:rsidR="001F5FD1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1F5FD1" w:rsidRPr="00CC448C" w14:paraId="4C7D2DB6" w14:textId="77777777" w:rsidTr="00C94F07">
        <w:trPr>
          <w:trHeight w:val="647"/>
        </w:trPr>
        <w:tc>
          <w:tcPr>
            <w:tcW w:w="1461" w:type="dxa"/>
          </w:tcPr>
          <w:p w14:paraId="3CB94AC1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2B75A4F5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5B46127C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2A4003D4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74DF9B41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4153F224" w14:textId="77777777" w:rsidR="001F5FD1" w:rsidRDefault="001F5FD1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613" w:rsidRPr="00CC448C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 w14:paraId="415B2979" w14:textId="77777777" w:rsidR="00B00E46" w:rsidRDefault="00B00E46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20FD52" w14:textId="183AC88F" w:rsidR="00CC448C" w:rsidRPr="00CC448C" w:rsidRDefault="0068658E" w:rsidP="00D37D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258 483</w:t>
            </w:r>
            <w:r w:rsidR="001F5FD1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14:paraId="5410BED2" w14:textId="4F892C8D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232DDAD7" w:rsidR="00ED0613" w:rsidRDefault="0068658E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958</w:t>
            </w:r>
            <w:r w:rsidR="001F5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</w:t>
            </w:r>
            <w:r w:rsidR="00D37D87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79F2ADBE" w14:textId="77777777" w:rsidR="00AB3032" w:rsidRPr="00CC448C" w:rsidRDefault="00AB3032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693E3868" w:rsidR="00ED0613" w:rsidRPr="00CC448C" w:rsidRDefault="0068658E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699 517</w:t>
            </w:r>
            <w:r w:rsidR="00D37D87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457D3C0" w14:textId="77777777" w:rsidR="00B00E46" w:rsidRDefault="00B00E4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8D3A98" w14:textId="77777777" w:rsidR="00B00E46" w:rsidRDefault="00B00E46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0E6E22A1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37D8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68658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37D87">
        <w:rPr>
          <w:rFonts w:ascii="Times New Roman" w:hAnsi="Times New Roman" w:cs="Times New Roman"/>
          <w:b/>
          <w:sz w:val="24"/>
          <w:szCs w:val="24"/>
          <w:u w:val="single"/>
        </w:rPr>
        <w:t>. 0</w:t>
      </w:r>
      <w:r w:rsidR="0068658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64CAD1A" w14:textId="715B91C6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C8524F" w14:textId="5AD9A905" w:rsidR="000028F4" w:rsidRP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  <w:r w:rsidR="003E5F5D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6636D"/>
    <w:rsid w:val="00087B77"/>
    <w:rsid w:val="000A7A8B"/>
    <w:rsid w:val="000B00B8"/>
    <w:rsid w:val="001017EB"/>
    <w:rsid w:val="00110687"/>
    <w:rsid w:val="00110749"/>
    <w:rsid w:val="001110CC"/>
    <w:rsid w:val="001231D3"/>
    <w:rsid w:val="00124C27"/>
    <w:rsid w:val="0012585A"/>
    <w:rsid w:val="00130F6B"/>
    <w:rsid w:val="00165168"/>
    <w:rsid w:val="001757A5"/>
    <w:rsid w:val="00184923"/>
    <w:rsid w:val="001873C9"/>
    <w:rsid w:val="0019772B"/>
    <w:rsid w:val="001A1FD2"/>
    <w:rsid w:val="001E4FED"/>
    <w:rsid w:val="001E630A"/>
    <w:rsid w:val="001F5FD1"/>
    <w:rsid w:val="001F7AAF"/>
    <w:rsid w:val="002A28CA"/>
    <w:rsid w:val="002E76DE"/>
    <w:rsid w:val="00301C61"/>
    <w:rsid w:val="00317E3B"/>
    <w:rsid w:val="0035413D"/>
    <w:rsid w:val="003927FD"/>
    <w:rsid w:val="003B08F2"/>
    <w:rsid w:val="003E5F5D"/>
    <w:rsid w:val="00455DE0"/>
    <w:rsid w:val="004615D6"/>
    <w:rsid w:val="00483A25"/>
    <w:rsid w:val="0050782B"/>
    <w:rsid w:val="0054645B"/>
    <w:rsid w:val="00547978"/>
    <w:rsid w:val="00555D3F"/>
    <w:rsid w:val="00585E88"/>
    <w:rsid w:val="005927D2"/>
    <w:rsid w:val="00594B6F"/>
    <w:rsid w:val="005B7D73"/>
    <w:rsid w:val="005D4C9B"/>
    <w:rsid w:val="0060227A"/>
    <w:rsid w:val="006079C4"/>
    <w:rsid w:val="00614924"/>
    <w:rsid w:val="00663DD5"/>
    <w:rsid w:val="0067674E"/>
    <w:rsid w:val="0068658E"/>
    <w:rsid w:val="006A518E"/>
    <w:rsid w:val="006B17FA"/>
    <w:rsid w:val="006B5F17"/>
    <w:rsid w:val="006D3C94"/>
    <w:rsid w:val="006E0D25"/>
    <w:rsid w:val="00700F1E"/>
    <w:rsid w:val="007029C8"/>
    <w:rsid w:val="00791E49"/>
    <w:rsid w:val="00794C5B"/>
    <w:rsid w:val="00803475"/>
    <w:rsid w:val="00805DDD"/>
    <w:rsid w:val="00816376"/>
    <w:rsid w:val="008724EE"/>
    <w:rsid w:val="008B6C4B"/>
    <w:rsid w:val="008C16D8"/>
    <w:rsid w:val="008D6286"/>
    <w:rsid w:val="0096715B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72BA0"/>
    <w:rsid w:val="00AB3032"/>
    <w:rsid w:val="00AB4AE8"/>
    <w:rsid w:val="00AB57E0"/>
    <w:rsid w:val="00AB7152"/>
    <w:rsid w:val="00AE23BB"/>
    <w:rsid w:val="00AE50CB"/>
    <w:rsid w:val="00AF2585"/>
    <w:rsid w:val="00B00E46"/>
    <w:rsid w:val="00B052C3"/>
    <w:rsid w:val="00B05BB3"/>
    <w:rsid w:val="00B201B1"/>
    <w:rsid w:val="00B26B73"/>
    <w:rsid w:val="00B52D0E"/>
    <w:rsid w:val="00B656FC"/>
    <w:rsid w:val="00BA2FA1"/>
    <w:rsid w:val="00BB7073"/>
    <w:rsid w:val="00BB77AD"/>
    <w:rsid w:val="00BD425A"/>
    <w:rsid w:val="00C0399A"/>
    <w:rsid w:val="00C12859"/>
    <w:rsid w:val="00C4525B"/>
    <w:rsid w:val="00C55D54"/>
    <w:rsid w:val="00C763C7"/>
    <w:rsid w:val="00C86771"/>
    <w:rsid w:val="00C94F07"/>
    <w:rsid w:val="00CA09C1"/>
    <w:rsid w:val="00CC448C"/>
    <w:rsid w:val="00CD2BF6"/>
    <w:rsid w:val="00CD416D"/>
    <w:rsid w:val="00D00379"/>
    <w:rsid w:val="00D37D87"/>
    <w:rsid w:val="00D82542"/>
    <w:rsid w:val="00D91B87"/>
    <w:rsid w:val="00DD2A3B"/>
    <w:rsid w:val="00DD5CBE"/>
    <w:rsid w:val="00E2429C"/>
    <w:rsid w:val="00E6583E"/>
    <w:rsid w:val="00E65E59"/>
    <w:rsid w:val="00E67BE6"/>
    <w:rsid w:val="00E765D6"/>
    <w:rsid w:val="00E768A1"/>
    <w:rsid w:val="00EA3F96"/>
    <w:rsid w:val="00EB266F"/>
    <w:rsid w:val="00EB36DB"/>
    <w:rsid w:val="00EB6685"/>
    <w:rsid w:val="00ED0613"/>
    <w:rsid w:val="00ED77FE"/>
    <w:rsid w:val="00EE14B8"/>
    <w:rsid w:val="00EF1F83"/>
    <w:rsid w:val="00EF369E"/>
    <w:rsid w:val="00F27002"/>
    <w:rsid w:val="00F551F6"/>
    <w:rsid w:val="00F71F73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2026-09-01T11:04:00Z</dcterms:created>
  <dcterms:modified xsi:type="dcterms:W3CDTF">2026-09-01T11:04:00Z</dcterms:modified>
</cp:coreProperties>
</file>